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  <w:lang w:val="en-US" w:eastAsia="zh-CN"/>
        </w:rPr>
        <w:t>关于小学数学三年级研培活动的</w:t>
      </w:r>
    </w:p>
    <w:p>
      <w:pPr>
        <w:jc w:val="center"/>
        <w:rPr>
          <w:rFonts w:hint="eastAsia"/>
          <w:b/>
          <w:bCs/>
          <w:sz w:val="40"/>
          <w:szCs w:val="40"/>
          <w:lang w:val="en-US" w:eastAsia="zh-CN"/>
        </w:rPr>
      </w:pPr>
      <w:r>
        <w:rPr>
          <w:rFonts w:hint="eastAsia"/>
          <w:b/>
          <w:bCs/>
          <w:sz w:val="40"/>
          <w:szCs w:val="40"/>
          <w:lang w:val="en-US" w:eastAsia="zh-CN"/>
        </w:rPr>
        <w:t>通    知</w:t>
      </w:r>
    </w:p>
    <w:p>
      <w:pPr>
        <w:rPr>
          <w:rFonts w:hint="eastAsia"/>
          <w:sz w:val="30"/>
          <w:szCs w:val="30"/>
          <w:lang w:val="en-US" w:eastAsia="zh-CN"/>
        </w:rPr>
      </w:pPr>
    </w:p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各小学校:</w:t>
      </w:r>
    </w:p>
    <w:p>
      <w:pPr>
        <w:ind w:firstLine="42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小学数学三年级数学研培活动将于5月19日9:00—15:30在西航港小学举行，请组织三年级数学教师参加。</w:t>
      </w:r>
    </w:p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特此通知</w:t>
      </w:r>
    </w:p>
    <w:p>
      <w:pPr>
        <w:jc w:val="right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成都市双流区教育科学研究院</w:t>
      </w:r>
    </w:p>
    <w:p>
      <w:pPr>
        <w:jc w:val="right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2021年5月8日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F429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sl</dc:creator>
  <cp:lastModifiedBy>出发</cp:lastModifiedBy>
  <dcterms:modified xsi:type="dcterms:W3CDTF">2021-05-08T01:02:04Z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1A8EB147D4B744F68039189A53DF834C</vt:lpwstr>
  </property>
</Properties>
</file>